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A962" w14:textId="77786C62" w:rsidR="001F2DF1" w:rsidRDefault="001F2DF1" w:rsidP="004A6F6C">
      <w:pPr>
        <w:spacing w:after="0"/>
        <w:rPr>
          <w:rFonts w:cstheme="minorHAnsi"/>
          <w:color w:val="000000" w:themeColor="text1"/>
          <w:sz w:val="36"/>
          <w:szCs w:val="36"/>
        </w:rPr>
      </w:pPr>
      <w:r w:rsidRPr="009C3124">
        <w:rPr>
          <w:rFonts w:cs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F4C84A1" wp14:editId="14C42F1C">
            <wp:simplePos x="0" y="0"/>
            <wp:positionH relativeFrom="column">
              <wp:posOffset>4922520</wp:posOffset>
            </wp:positionH>
            <wp:positionV relativeFrom="paragraph">
              <wp:posOffset>-49530</wp:posOffset>
            </wp:positionV>
            <wp:extent cx="1388745" cy="582930"/>
            <wp:effectExtent l="0" t="0" r="1905" b="762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C6E1" w14:textId="4536687C" w:rsidR="00235CF6" w:rsidRPr="009C3124" w:rsidRDefault="000B2DCC" w:rsidP="004A6F6C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9C3124">
        <w:rPr>
          <w:rFonts w:cstheme="minorHAnsi"/>
          <w:color w:val="000000" w:themeColor="text1"/>
          <w:sz w:val="36"/>
          <w:szCs w:val="36"/>
        </w:rPr>
        <w:t>Ukie stand at gamescom 202</w:t>
      </w:r>
      <w:r w:rsidR="004F61E9">
        <w:rPr>
          <w:rFonts w:cstheme="minorHAnsi"/>
          <w:color w:val="000000" w:themeColor="text1"/>
          <w:sz w:val="36"/>
          <w:szCs w:val="36"/>
        </w:rPr>
        <w:t>4</w:t>
      </w:r>
    </w:p>
    <w:p w14:paraId="22FD3D69" w14:textId="77777777" w:rsidR="004A6F6C" w:rsidRPr="004E717A" w:rsidRDefault="004A6F6C" w:rsidP="004A6F6C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21112586" w14:textId="77777777" w:rsidR="006838D3" w:rsidRDefault="009C3124" w:rsidP="004A6F6C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Gamescom is the largest</w:t>
      </w:r>
      <w:r w:rsidR="00F612B9">
        <w:rPr>
          <w:rFonts w:cstheme="minorHAnsi"/>
          <w:color w:val="000000" w:themeColor="text1"/>
          <w:sz w:val="24"/>
          <w:szCs w:val="24"/>
        </w:rPr>
        <w:t xml:space="preserve"> and most important </w:t>
      </w:r>
      <w:r>
        <w:rPr>
          <w:rFonts w:cstheme="minorHAnsi"/>
          <w:color w:val="000000" w:themeColor="text1"/>
          <w:sz w:val="24"/>
          <w:szCs w:val="24"/>
        </w:rPr>
        <w:t>business show for games in Europe</w:t>
      </w:r>
      <w:r w:rsidR="006838D3">
        <w:rPr>
          <w:rFonts w:cstheme="minorHAnsi"/>
          <w:color w:val="000000" w:themeColor="text1"/>
          <w:sz w:val="24"/>
          <w:szCs w:val="24"/>
        </w:rPr>
        <w:t>. It is the place where developers, publishers, funders, service suppliers and the media gather to establish partnerships and cement relationships.</w:t>
      </w:r>
    </w:p>
    <w:p w14:paraId="224075DD" w14:textId="77777777" w:rsidR="004A6F6C" w:rsidRPr="004E717A" w:rsidRDefault="004A6F6C" w:rsidP="004A6F6C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7D40FD92" w14:textId="38E75513" w:rsidR="004A6F6C" w:rsidRDefault="00274CDD" w:rsidP="004A6F6C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Ukie </w:t>
      </w:r>
      <w:r w:rsidR="008D4D21">
        <w:rPr>
          <w:rFonts w:cstheme="minorHAnsi"/>
          <w:color w:val="000000" w:themeColor="text1"/>
          <w:sz w:val="24"/>
          <w:szCs w:val="24"/>
        </w:rPr>
        <w:t>builds and manages a substantial UK stand</w:t>
      </w:r>
      <w:r w:rsidR="001D68B0">
        <w:rPr>
          <w:rFonts w:cstheme="minorHAnsi"/>
          <w:color w:val="000000" w:themeColor="text1"/>
          <w:sz w:val="24"/>
          <w:szCs w:val="24"/>
        </w:rPr>
        <w:t xml:space="preserve"> at the heart of the business area</w:t>
      </w:r>
      <w:r w:rsidR="00905602">
        <w:rPr>
          <w:rFonts w:cstheme="minorHAnsi"/>
          <w:color w:val="000000" w:themeColor="text1"/>
          <w:sz w:val="24"/>
          <w:szCs w:val="24"/>
        </w:rPr>
        <w:t>.</w:t>
      </w:r>
      <w:r w:rsidR="006838D3">
        <w:rPr>
          <w:rFonts w:cstheme="minorHAnsi"/>
          <w:color w:val="000000" w:themeColor="text1"/>
          <w:sz w:val="24"/>
          <w:szCs w:val="24"/>
        </w:rPr>
        <w:t xml:space="preserve"> </w:t>
      </w:r>
      <w:r w:rsidR="004A6F6C">
        <w:rPr>
          <w:rFonts w:cstheme="minorHAnsi"/>
          <w:color w:val="000000" w:themeColor="text1"/>
          <w:sz w:val="24"/>
          <w:szCs w:val="24"/>
        </w:rPr>
        <w:t>To be an exhibitor on the U</w:t>
      </w:r>
      <w:r w:rsidR="001D68B0">
        <w:rPr>
          <w:rFonts w:cstheme="minorHAnsi"/>
          <w:color w:val="000000" w:themeColor="text1"/>
          <w:sz w:val="24"/>
          <w:szCs w:val="24"/>
        </w:rPr>
        <w:t xml:space="preserve">kie </w:t>
      </w:r>
      <w:r w:rsidR="004A6F6C">
        <w:rPr>
          <w:rFonts w:cstheme="minorHAnsi"/>
          <w:color w:val="000000" w:themeColor="text1"/>
          <w:sz w:val="24"/>
          <w:szCs w:val="24"/>
        </w:rPr>
        <w:t>stand</w:t>
      </w:r>
      <w:r w:rsidR="001D68B0">
        <w:rPr>
          <w:rFonts w:cstheme="minorHAnsi"/>
          <w:color w:val="000000" w:themeColor="text1"/>
          <w:sz w:val="24"/>
          <w:szCs w:val="24"/>
        </w:rPr>
        <w:t>,</w:t>
      </w:r>
      <w:r w:rsidR="004A6F6C">
        <w:rPr>
          <w:rFonts w:cstheme="minorHAnsi"/>
          <w:color w:val="000000" w:themeColor="text1"/>
          <w:sz w:val="24"/>
          <w:szCs w:val="24"/>
        </w:rPr>
        <w:t xml:space="preserve"> please read the guide to the available packages and sponsorship below and then </w:t>
      </w:r>
      <w:r w:rsidR="004A6F6C" w:rsidRPr="00362325">
        <w:rPr>
          <w:rFonts w:cstheme="minorHAnsi"/>
          <w:b/>
          <w:bCs/>
          <w:color w:val="000000" w:themeColor="text1"/>
          <w:sz w:val="24"/>
          <w:szCs w:val="24"/>
        </w:rPr>
        <w:t>reserve your space</w:t>
      </w:r>
      <w:r w:rsidR="004E717A" w:rsidRPr="00362325">
        <w:rPr>
          <w:rFonts w:cstheme="minorHAnsi"/>
          <w:b/>
          <w:bCs/>
          <w:color w:val="000000" w:themeColor="text1"/>
          <w:sz w:val="24"/>
          <w:szCs w:val="24"/>
        </w:rPr>
        <w:t xml:space="preserve"> by completing the online booking form</w:t>
      </w:r>
      <w:r w:rsidR="004A6F6C" w:rsidRPr="00362325">
        <w:rPr>
          <w:rFonts w:cstheme="minorHAnsi"/>
          <w:b/>
          <w:bCs/>
          <w:color w:val="000000" w:themeColor="text1"/>
          <w:sz w:val="24"/>
          <w:szCs w:val="24"/>
        </w:rPr>
        <w:t xml:space="preserve"> here –</w:t>
      </w:r>
      <w:r w:rsidR="0038275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hyperlink r:id="rId6" w:history="1">
        <w:r w:rsidR="00BF7470" w:rsidRPr="00581232">
          <w:rPr>
            <w:rStyle w:val="Hyperlink"/>
            <w:rFonts w:cstheme="minorHAnsi"/>
            <w:b/>
            <w:bCs/>
            <w:sz w:val="24"/>
            <w:szCs w:val="24"/>
          </w:rPr>
          <w:t>https://zfrmz.com/VFo6jOLk5HoXlAKCz8fk</w:t>
        </w:r>
      </w:hyperlink>
    </w:p>
    <w:p w14:paraId="2B2631F7" w14:textId="04528029" w:rsidR="004A6F6C" w:rsidRPr="004E717A" w:rsidRDefault="004A6F6C" w:rsidP="004A6F6C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6C0B66AE" w14:textId="2501516A" w:rsidR="004A6F6C" w:rsidRPr="00134DB8" w:rsidRDefault="004A6F6C" w:rsidP="004A6F6C">
      <w:pPr>
        <w:spacing w:after="0"/>
        <w:rPr>
          <w:rFonts w:cstheme="minorHAnsi"/>
          <w:color w:val="000000" w:themeColor="text1"/>
          <w:sz w:val="24"/>
          <w:szCs w:val="24"/>
          <w:u w:val="single"/>
        </w:rPr>
      </w:pPr>
      <w:r w:rsidRPr="00134DB8">
        <w:rPr>
          <w:rFonts w:cstheme="minorHAnsi"/>
          <w:color w:val="000000" w:themeColor="text1"/>
          <w:sz w:val="24"/>
          <w:szCs w:val="24"/>
          <w:u w:val="single"/>
        </w:rPr>
        <w:t>Q&amp;A about the Ukie stand at gamescom</w:t>
      </w:r>
    </w:p>
    <w:p w14:paraId="3E9D1664" w14:textId="557C4F0A" w:rsidR="004A6F6C" w:rsidRPr="004E717A" w:rsidRDefault="004A6F6C" w:rsidP="004A6F6C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6C53BDA3" w14:textId="0E5AA7C0" w:rsidR="008D4D21" w:rsidRDefault="004A6F6C" w:rsidP="004A6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F35DED">
        <w:rPr>
          <w:rFonts w:cstheme="minorHAnsi"/>
          <w:b/>
          <w:bCs/>
          <w:color w:val="000000" w:themeColor="text1"/>
          <w:sz w:val="24"/>
          <w:szCs w:val="24"/>
        </w:rPr>
        <w:t xml:space="preserve">Where and when will </w:t>
      </w:r>
      <w:r w:rsidR="00584185" w:rsidRPr="00F35DED">
        <w:rPr>
          <w:rFonts w:cstheme="minorHAnsi"/>
          <w:b/>
          <w:bCs/>
          <w:color w:val="000000" w:themeColor="text1"/>
          <w:sz w:val="24"/>
          <w:szCs w:val="24"/>
        </w:rPr>
        <w:t xml:space="preserve">gamescom </w:t>
      </w:r>
      <w:r w:rsidRPr="00F35DED">
        <w:rPr>
          <w:rFonts w:cstheme="minorHAnsi"/>
          <w:b/>
          <w:bCs/>
          <w:color w:val="000000" w:themeColor="text1"/>
          <w:sz w:val="24"/>
          <w:szCs w:val="24"/>
        </w:rPr>
        <w:t>take place?</w:t>
      </w:r>
      <w:r w:rsidRPr="004A6F6C">
        <w:rPr>
          <w:rFonts w:cstheme="minorHAnsi"/>
          <w:color w:val="000000" w:themeColor="text1"/>
          <w:sz w:val="24"/>
          <w:szCs w:val="24"/>
        </w:rPr>
        <w:t xml:space="preserve"> Gamescom </w:t>
      </w:r>
      <w:r>
        <w:rPr>
          <w:rFonts w:cstheme="minorHAnsi"/>
          <w:color w:val="000000" w:themeColor="text1"/>
          <w:sz w:val="24"/>
          <w:szCs w:val="24"/>
        </w:rPr>
        <w:t xml:space="preserve">is hosted at the Kolnmesse in Cologne, Germany. </w:t>
      </w:r>
      <w:r w:rsidR="00D4387C" w:rsidRPr="004A6F6C">
        <w:rPr>
          <w:rFonts w:cstheme="minorHAnsi"/>
          <w:color w:val="000000" w:themeColor="text1"/>
          <w:sz w:val="24"/>
          <w:szCs w:val="24"/>
        </w:rPr>
        <w:t>The business halls</w:t>
      </w:r>
      <w:r>
        <w:rPr>
          <w:rFonts w:cstheme="minorHAnsi"/>
          <w:color w:val="000000" w:themeColor="text1"/>
          <w:sz w:val="24"/>
          <w:szCs w:val="24"/>
        </w:rPr>
        <w:t>, complete with</w:t>
      </w:r>
      <w:r w:rsidR="00584185">
        <w:rPr>
          <w:rFonts w:cstheme="minorHAnsi"/>
          <w:color w:val="000000" w:themeColor="text1"/>
          <w:sz w:val="24"/>
          <w:szCs w:val="24"/>
        </w:rPr>
        <w:t xml:space="preserve"> the U</w:t>
      </w:r>
      <w:r w:rsidR="001D68B0">
        <w:rPr>
          <w:rFonts w:cstheme="minorHAnsi"/>
          <w:color w:val="000000" w:themeColor="text1"/>
          <w:sz w:val="24"/>
          <w:szCs w:val="24"/>
        </w:rPr>
        <w:t>kie</w:t>
      </w:r>
      <w:r w:rsidR="00584185">
        <w:rPr>
          <w:rFonts w:cstheme="minorHAnsi"/>
          <w:color w:val="000000" w:themeColor="text1"/>
          <w:sz w:val="24"/>
          <w:szCs w:val="24"/>
        </w:rPr>
        <w:t xml:space="preserve"> stand, will be open</w:t>
      </w:r>
      <w:r w:rsidR="00D4387C" w:rsidRPr="004A6F6C">
        <w:rPr>
          <w:rFonts w:cstheme="minorHAnsi"/>
          <w:color w:val="000000" w:themeColor="text1"/>
          <w:sz w:val="24"/>
          <w:szCs w:val="24"/>
        </w:rPr>
        <w:t xml:space="preserve"> from Wednesday 2</w:t>
      </w:r>
      <w:r w:rsidR="004F61E9">
        <w:rPr>
          <w:rFonts w:cstheme="minorHAnsi"/>
          <w:color w:val="000000" w:themeColor="text1"/>
          <w:sz w:val="24"/>
          <w:szCs w:val="24"/>
        </w:rPr>
        <w:t>1</w:t>
      </w:r>
      <w:r w:rsidR="00D4387C" w:rsidRPr="004A6F6C">
        <w:rPr>
          <w:rFonts w:cstheme="minorHAnsi"/>
          <w:color w:val="000000" w:themeColor="text1"/>
          <w:sz w:val="24"/>
          <w:szCs w:val="24"/>
        </w:rPr>
        <w:t xml:space="preserve"> August to Friday 2</w:t>
      </w:r>
      <w:r w:rsidR="004F61E9">
        <w:rPr>
          <w:rFonts w:cstheme="minorHAnsi"/>
          <w:color w:val="000000" w:themeColor="text1"/>
          <w:sz w:val="24"/>
          <w:szCs w:val="24"/>
        </w:rPr>
        <w:t>3</w:t>
      </w:r>
      <w:r w:rsidR="00D4387C" w:rsidRPr="004A6F6C">
        <w:rPr>
          <w:rFonts w:cstheme="minorHAnsi"/>
          <w:color w:val="000000" w:themeColor="text1"/>
          <w:sz w:val="24"/>
          <w:szCs w:val="24"/>
        </w:rPr>
        <w:t xml:space="preserve"> August</w:t>
      </w:r>
      <w:r w:rsidR="001C7652">
        <w:rPr>
          <w:rFonts w:cstheme="minorHAnsi"/>
          <w:color w:val="000000" w:themeColor="text1"/>
          <w:sz w:val="24"/>
          <w:szCs w:val="24"/>
        </w:rPr>
        <w:t xml:space="preserve"> 2024</w:t>
      </w:r>
    </w:p>
    <w:p w14:paraId="20A5836D" w14:textId="3E04BF1C" w:rsidR="00584185" w:rsidRDefault="00584185" w:rsidP="004A6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F35DED">
        <w:rPr>
          <w:rFonts w:cstheme="minorHAnsi"/>
          <w:b/>
          <w:bCs/>
          <w:color w:val="000000" w:themeColor="text1"/>
          <w:sz w:val="24"/>
          <w:szCs w:val="24"/>
        </w:rPr>
        <w:t>What do I need to know about the Ukie stand?</w:t>
      </w:r>
      <w:r>
        <w:rPr>
          <w:rFonts w:cstheme="minorHAnsi"/>
          <w:color w:val="000000" w:themeColor="text1"/>
          <w:sz w:val="24"/>
          <w:szCs w:val="24"/>
        </w:rPr>
        <w:t xml:space="preserve"> The Ukie stand is located </w:t>
      </w:r>
      <w:r w:rsidR="004F61E9">
        <w:rPr>
          <w:rFonts w:cstheme="minorHAnsi"/>
          <w:color w:val="000000" w:themeColor="text1"/>
          <w:sz w:val="24"/>
          <w:szCs w:val="24"/>
        </w:rPr>
        <w:t>in</w:t>
      </w:r>
      <w:r>
        <w:rPr>
          <w:rFonts w:cstheme="minorHAnsi"/>
          <w:color w:val="000000" w:themeColor="text1"/>
          <w:sz w:val="24"/>
          <w:szCs w:val="24"/>
        </w:rPr>
        <w:t xml:space="preserve"> hall 3.2</w:t>
      </w:r>
      <w:r w:rsidR="004F61E9">
        <w:rPr>
          <w:rFonts w:cstheme="minorHAnsi"/>
          <w:color w:val="000000" w:themeColor="text1"/>
          <w:sz w:val="24"/>
          <w:szCs w:val="24"/>
        </w:rPr>
        <w:t>, stand number D20-F39</w:t>
      </w:r>
      <w:r>
        <w:rPr>
          <w:rFonts w:cstheme="minorHAnsi"/>
          <w:color w:val="000000" w:themeColor="text1"/>
          <w:sz w:val="24"/>
          <w:szCs w:val="24"/>
        </w:rPr>
        <w:t xml:space="preserve"> and has space for 100 UK exhibitors with dedicated tables, demo stations and meeting rooms available</w:t>
      </w:r>
      <w:r w:rsidR="001D68B0">
        <w:rPr>
          <w:rFonts w:cstheme="minorHAnsi"/>
          <w:color w:val="000000" w:themeColor="text1"/>
          <w:sz w:val="24"/>
          <w:szCs w:val="24"/>
        </w:rPr>
        <w:t>.</w:t>
      </w:r>
    </w:p>
    <w:p w14:paraId="3760CB3F" w14:textId="6A02C1FE" w:rsidR="00AC511B" w:rsidRDefault="00AC511B" w:rsidP="004A6F6C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Why should I book to be on the Ukie stand?</w:t>
      </w:r>
      <w:r>
        <w:rPr>
          <w:rFonts w:cstheme="minorHAnsi"/>
          <w:color w:val="000000" w:themeColor="text1"/>
          <w:sz w:val="24"/>
          <w:szCs w:val="24"/>
        </w:rPr>
        <w:t xml:space="preserve"> The Ukie stand is a </w:t>
      </w:r>
      <w:r w:rsidR="006838D3">
        <w:rPr>
          <w:rFonts w:cstheme="minorHAnsi"/>
          <w:color w:val="000000" w:themeColor="text1"/>
          <w:sz w:val="24"/>
          <w:szCs w:val="24"/>
        </w:rPr>
        <w:t xml:space="preserve">hugely popular destination at gamescom and </w:t>
      </w:r>
      <w:r>
        <w:rPr>
          <w:rFonts w:cstheme="minorHAnsi"/>
          <w:color w:val="000000" w:themeColor="text1"/>
          <w:sz w:val="24"/>
          <w:szCs w:val="24"/>
        </w:rPr>
        <w:t>a brilliant community of UK games companies. The stand dominates the hall and is easy to find. It also attracts substantial interest from passers-by. Economies of scale allow Ukie to keep the cost low and the support high with a fully managed reception area, marketing support</w:t>
      </w:r>
      <w:r w:rsidR="001F2DF1">
        <w:rPr>
          <w:rFonts w:cstheme="minorHAnsi"/>
          <w:color w:val="000000" w:themeColor="text1"/>
          <w:sz w:val="24"/>
          <w:szCs w:val="24"/>
        </w:rPr>
        <w:t xml:space="preserve">, internet and drinks included in the packages. What’s more, Ukie does all the heavy lifting and stand </w:t>
      </w:r>
      <w:r w:rsidR="00C4146A">
        <w:rPr>
          <w:rFonts w:cstheme="minorHAnsi"/>
          <w:color w:val="000000" w:themeColor="text1"/>
          <w:sz w:val="24"/>
          <w:szCs w:val="24"/>
        </w:rPr>
        <w:t>build,</w:t>
      </w:r>
      <w:r w:rsidR="001F2DF1">
        <w:rPr>
          <w:rFonts w:cstheme="minorHAnsi"/>
          <w:color w:val="000000" w:themeColor="text1"/>
          <w:sz w:val="24"/>
          <w:szCs w:val="24"/>
        </w:rPr>
        <w:t xml:space="preserve"> so you don’t have to.</w:t>
      </w:r>
      <w:r w:rsidR="001F2DF1" w:rsidRPr="001F2DF1">
        <w:rPr>
          <w:rFonts w:cstheme="minorHAnsi"/>
          <w:color w:val="000000" w:themeColor="text1"/>
          <w:sz w:val="24"/>
          <w:szCs w:val="24"/>
        </w:rPr>
        <w:t xml:space="preserve"> </w:t>
      </w:r>
      <w:r w:rsidR="001F2DF1">
        <w:rPr>
          <w:rFonts w:cstheme="minorHAnsi"/>
          <w:color w:val="000000" w:themeColor="text1"/>
          <w:sz w:val="24"/>
          <w:szCs w:val="24"/>
        </w:rPr>
        <w:t>All you need to do is turn up and start your meetings</w:t>
      </w:r>
    </w:p>
    <w:p w14:paraId="53A8AD88" w14:textId="3ED33389" w:rsidR="004E717A" w:rsidRDefault="00F35DED" w:rsidP="004E717A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1F2DF1">
        <w:rPr>
          <w:rFonts w:cstheme="minorHAnsi"/>
          <w:b/>
          <w:bCs/>
          <w:color w:val="000000" w:themeColor="text1"/>
          <w:sz w:val="24"/>
          <w:szCs w:val="24"/>
        </w:rPr>
        <w:t>When do I need to book?</w:t>
      </w:r>
      <w:r w:rsidRPr="001F2DF1">
        <w:rPr>
          <w:rFonts w:cstheme="minorHAnsi"/>
          <w:color w:val="000000" w:themeColor="text1"/>
          <w:sz w:val="24"/>
          <w:szCs w:val="24"/>
        </w:rPr>
        <w:t xml:space="preserve"> </w:t>
      </w:r>
      <w:r w:rsidR="004F61E9">
        <w:rPr>
          <w:rFonts w:cstheme="minorHAnsi"/>
          <w:color w:val="000000" w:themeColor="text1"/>
          <w:sz w:val="24"/>
          <w:szCs w:val="24"/>
        </w:rPr>
        <w:t>As soon as possible! The stand space usually sells out by early July</w:t>
      </w:r>
    </w:p>
    <w:p w14:paraId="2720C62A" w14:textId="72E463BD" w:rsidR="004F61E9" w:rsidRDefault="004F61E9" w:rsidP="004E717A">
      <w:pPr>
        <w:pStyle w:val="ListParagraph"/>
        <w:numPr>
          <w:ilvl w:val="0"/>
          <w:numId w:val="1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4F61E9">
        <w:rPr>
          <w:rFonts w:cstheme="minorHAnsi"/>
          <w:b/>
          <w:bCs/>
          <w:noProof/>
          <w:sz w:val="24"/>
          <w:szCs w:val="24"/>
        </w:rPr>
        <w:t>What is the cancellation policy?</w:t>
      </w:r>
      <w:r>
        <w:rPr>
          <w:rFonts w:cstheme="minorHAnsi"/>
          <w:color w:val="000000" w:themeColor="text1"/>
          <w:sz w:val="24"/>
          <w:szCs w:val="24"/>
        </w:rPr>
        <w:t xml:space="preserve"> By booking on the official form you guarantee your space. Cancellation incurs a cost, starting at 50% of your order cost. If you cancel after 1 July you are liable for the entire booking cost.</w:t>
      </w:r>
    </w:p>
    <w:p w14:paraId="466384A4" w14:textId="77777777" w:rsidR="004F61E9" w:rsidRDefault="004F61E9" w:rsidP="004F61E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1D987E11" w14:textId="463577A3" w:rsidR="004F61E9" w:rsidRDefault="009C6224" w:rsidP="004F61E9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C3B7578" wp14:editId="60163A7C">
            <wp:extent cx="6644996" cy="2957885"/>
            <wp:effectExtent l="0" t="0" r="3810" b="0"/>
            <wp:docPr id="2105520598" name="Picture 2" descr="A group of people standing in front of a green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20598" name="Picture 2" descr="A group of people standing in front of a green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8" b="21323"/>
                    <a:stretch/>
                  </pic:blipFill>
                  <pic:spPr bwMode="auto">
                    <a:xfrm>
                      <a:off x="0" y="0"/>
                      <a:ext cx="6645910" cy="29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81A01" w14:textId="77777777" w:rsidR="004F61E9" w:rsidRPr="004F61E9" w:rsidRDefault="004F61E9" w:rsidP="004F61E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3D87C16" w14:textId="77F0454C" w:rsidR="001F2DF1" w:rsidRPr="004E717A" w:rsidRDefault="004E717A" w:rsidP="004E717A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32"/>
          <w:szCs w:val="32"/>
        </w:rPr>
        <w:t>A</w:t>
      </w:r>
      <w:r w:rsidR="001F2DF1" w:rsidRPr="004E717A">
        <w:rPr>
          <w:rFonts w:cstheme="minorHAnsi"/>
          <w:color w:val="000000" w:themeColor="text1"/>
          <w:sz w:val="32"/>
          <w:szCs w:val="32"/>
        </w:rPr>
        <w:t xml:space="preserve">ny questions, please contact </w:t>
      </w:r>
      <w:hyperlink r:id="rId8" w:history="1">
        <w:r w:rsidR="001F2DF1" w:rsidRPr="004E717A">
          <w:rPr>
            <w:rStyle w:val="Hyperlink"/>
            <w:rFonts w:cstheme="minorHAnsi"/>
            <w:sz w:val="32"/>
            <w:szCs w:val="32"/>
          </w:rPr>
          <w:t>sam@ukie.org.uk</w:t>
        </w:r>
      </w:hyperlink>
      <w:r w:rsidR="001F2DF1" w:rsidRPr="004E717A">
        <w:rPr>
          <w:rFonts w:cstheme="minorHAnsi"/>
          <w:color w:val="000000" w:themeColor="text1"/>
          <w:sz w:val="32"/>
          <w:szCs w:val="32"/>
        </w:rPr>
        <w:t xml:space="preserve"> / 07702 735050</w:t>
      </w:r>
    </w:p>
    <w:p w14:paraId="53EDDECE" w14:textId="2CC36C41" w:rsidR="00F35DED" w:rsidRPr="00134DB8" w:rsidRDefault="00134DB8" w:rsidP="004A6F6C">
      <w:pPr>
        <w:spacing w:after="0"/>
        <w:rPr>
          <w:rFonts w:cstheme="minorHAnsi"/>
          <w:color w:val="000000" w:themeColor="text1"/>
          <w:sz w:val="36"/>
          <w:szCs w:val="36"/>
        </w:rPr>
      </w:pPr>
      <w:r w:rsidRPr="00134DB8">
        <w:rPr>
          <w:rFonts w:cstheme="minorHAnsi"/>
          <w:color w:val="000000" w:themeColor="text1"/>
          <w:sz w:val="36"/>
          <w:szCs w:val="36"/>
        </w:rPr>
        <w:lastRenderedPageBreak/>
        <w:t>Exhibitor packages for gamescom 202</w:t>
      </w:r>
      <w:r w:rsidR="009C6224">
        <w:rPr>
          <w:rFonts w:cstheme="minorHAnsi"/>
          <w:color w:val="000000" w:themeColor="text1"/>
          <w:sz w:val="36"/>
          <w:szCs w:val="36"/>
        </w:rPr>
        <w:t>4</w:t>
      </w:r>
    </w:p>
    <w:p w14:paraId="3A54CF20" w14:textId="579F7B7B" w:rsidR="000B2DCC" w:rsidRPr="004E717A" w:rsidRDefault="000B2DCC" w:rsidP="004A6F6C">
      <w:pPr>
        <w:spacing w:after="0"/>
        <w:rPr>
          <w:rFonts w:cstheme="minorHAnsi"/>
          <w:sz w:val="20"/>
          <w:szCs w:val="20"/>
        </w:rPr>
      </w:pPr>
    </w:p>
    <w:p w14:paraId="1C50F5BA" w14:textId="45A53BEB" w:rsidR="004E717A" w:rsidRDefault="004E717A" w:rsidP="004A6F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book your space using the online form here </w:t>
      </w:r>
      <w:r w:rsidR="00362325">
        <w:rPr>
          <w:rFonts w:cstheme="minorHAnsi"/>
          <w:sz w:val="24"/>
          <w:szCs w:val="24"/>
        </w:rPr>
        <w:t xml:space="preserve">- </w:t>
      </w:r>
      <w:hyperlink r:id="rId9" w:history="1">
        <w:r w:rsidR="00BF7470" w:rsidRPr="00581232">
          <w:rPr>
            <w:rStyle w:val="Hyperlink"/>
            <w:rFonts w:cstheme="minorHAnsi"/>
            <w:b/>
            <w:bCs/>
            <w:sz w:val="24"/>
            <w:szCs w:val="24"/>
          </w:rPr>
          <w:t>https://zfrmz.com/VFo6jOLk5HoXlAKCz8fk</w:t>
        </w:r>
      </w:hyperlink>
    </w:p>
    <w:p w14:paraId="4C84E5B5" w14:textId="77777777" w:rsidR="004E717A" w:rsidRPr="004E717A" w:rsidRDefault="004E717A" w:rsidP="004A6F6C">
      <w:pPr>
        <w:spacing w:after="0"/>
        <w:rPr>
          <w:rFonts w:cstheme="minorHAnsi"/>
          <w:sz w:val="20"/>
          <w:szCs w:val="20"/>
        </w:rPr>
      </w:pPr>
    </w:p>
    <w:p w14:paraId="7FF43F39" w14:textId="24C7C67D" w:rsidR="000B2DCC" w:rsidRPr="00AC511B" w:rsidRDefault="000B2DCC" w:rsidP="004A6F6C">
      <w:pPr>
        <w:pStyle w:val="Default"/>
        <w:rPr>
          <w:rFonts w:asciiTheme="minorHAnsi" w:hAnsiTheme="minorHAnsi" w:cstheme="minorHAnsi"/>
        </w:rPr>
      </w:pPr>
      <w:r w:rsidRPr="00AC511B">
        <w:rPr>
          <w:rFonts w:asciiTheme="minorHAnsi" w:hAnsiTheme="minorHAnsi" w:cstheme="minorHAnsi"/>
        </w:rPr>
        <w:t>A</w:t>
      </w:r>
      <w:r w:rsidR="00C4146A">
        <w:rPr>
          <w:rFonts w:asciiTheme="minorHAnsi" w:hAnsiTheme="minorHAnsi" w:cstheme="minorHAnsi"/>
        </w:rPr>
        <w:t>ll</w:t>
      </w:r>
      <w:r w:rsidR="00134DB8" w:rsidRPr="00AC511B">
        <w:rPr>
          <w:rFonts w:asciiTheme="minorHAnsi" w:hAnsiTheme="minorHAnsi" w:cstheme="minorHAnsi"/>
        </w:rPr>
        <w:t xml:space="preserve"> exhibitor</w:t>
      </w:r>
      <w:r w:rsidRPr="00AC511B">
        <w:rPr>
          <w:rFonts w:asciiTheme="minorHAnsi" w:hAnsiTheme="minorHAnsi" w:cstheme="minorHAnsi"/>
        </w:rPr>
        <w:t xml:space="preserve"> packages include the following benefits </w:t>
      </w:r>
    </w:p>
    <w:p w14:paraId="163B2DCD" w14:textId="77777777" w:rsidR="00134DB8" w:rsidRPr="004E717A" w:rsidRDefault="00134DB8" w:rsidP="004A6F6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2A5F86" w14:textId="07AD74D9" w:rsidR="000B2DCC" w:rsidRPr="009C3124" w:rsidRDefault="00134DB8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Dedicated space on </w:t>
      </w:r>
      <w:r w:rsidR="000B2DCC" w:rsidRPr="009C3124">
        <w:rPr>
          <w:rFonts w:asciiTheme="minorHAnsi" w:hAnsiTheme="minorHAnsi" w:cstheme="minorHAnsi"/>
        </w:rPr>
        <w:t>the UK industry stand</w:t>
      </w:r>
    </w:p>
    <w:p w14:paraId="6C9F6E38" w14:textId="75207DE3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 xml:space="preserve">Fully managed reception area with meet </w:t>
      </w:r>
      <w:r w:rsidR="00134DB8">
        <w:rPr>
          <w:rFonts w:asciiTheme="minorHAnsi" w:hAnsiTheme="minorHAnsi" w:cstheme="minorHAnsi"/>
        </w:rPr>
        <w:t>and</w:t>
      </w:r>
      <w:r w:rsidRPr="009C3124">
        <w:rPr>
          <w:rFonts w:asciiTheme="minorHAnsi" w:hAnsiTheme="minorHAnsi" w:cstheme="minorHAnsi"/>
        </w:rPr>
        <w:t xml:space="preserve"> greet and waiting area for your clients</w:t>
      </w:r>
    </w:p>
    <w:p w14:paraId="3B5452AE" w14:textId="77777777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Expo passes for your staff (quantity dependant on package)</w:t>
      </w:r>
    </w:p>
    <w:p w14:paraId="2CF4AC43" w14:textId="2F0F4224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 xml:space="preserve">Listing on </w:t>
      </w:r>
      <w:r w:rsidR="00134DB8">
        <w:rPr>
          <w:rFonts w:asciiTheme="minorHAnsi" w:hAnsiTheme="minorHAnsi" w:cstheme="minorHAnsi"/>
        </w:rPr>
        <w:t>the</w:t>
      </w:r>
      <w:r w:rsidRPr="009C3124">
        <w:rPr>
          <w:rFonts w:asciiTheme="minorHAnsi" w:hAnsiTheme="minorHAnsi" w:cstheme="minorHAnsi"/>
        </w:rPr>
        <w:t xml:space="preserve"> gamescom </w:t>
      </w:r>
      <w:r w:rsidR="00134DB8">
        <w:rPr>
          <w:rFonts w:asciiTheme="minorHAnsi" w:hAnsiTheme="minorHAnsi" w:cstheme="minorHAnsi"/>
        </w:rPr>
        <w:t>web</w:t>
      </w:r>
      <w:r w:rsidRPr="009C3124">
        <w:rPr>
          <w:rFonts w:asciiTheme="minorHAnsi" w:hAnsiTheme="minorHAnsi" w:cstheme="minorHAnsi"/>
        </w:rPr>
        <w:t xml:space="preserve">site, access to the </w:t>
      </w:r>
      <w:r w:rsidR="00134DB8">
        <w:rPr>
          <w:rFonts w:asciiTheme="minorHAnsi" w:hAnsiTheme="minorHAnsi" w:cstheme="minorHAnsi"/>
        </w:rPr>
        <w:t xml:space="preserve">official gamescom and MeetToMatch business </w:t>
      </w:r>
      <w:r w:rsidRPr="009C3124">
        <w:rPr>
          <w:rFonts w:asciiTheme="minorHAnsi" w:hAnsiTheme="minorHAnsi" w:cstheme="minorHAnsi"/>
        </w:rPr>
        <w:t>matchmaking system</w:t>
      </w:r>
      <w:r w:rsidR="00DC5695">
        <w:rPr>
          <w:rFonts w:asciiTheme="minorHAnsi" w:hAnsiTheme="minorHAnsi" w:cstheme="minorHAnsi"/>
        </w:rPr>
        <w:t>s</w:t>
      </w:r>
    </w:p>
    <w:p w14:paraId="41815205" w14:textId="7DFA6318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Company promotion on marketing materials</w:t>
      </w:r>
      <w:r w:rsidR="00134DB8">
        <w:rPr>
          <w:rFonts w:asciiTheme="minorHAnsi" w:hAnsiTheme="minorHAnsi" w:cstheme="minorHAnsi"/>
        </w:rPr>
        <w:t xml:space="preserve"> including the U</w:t>
      </w:r>
      <w:r w:rsidR="00DC5695">
        <w:rPr>
          <w:rFonts w:asciiTheme="minorHAnsi" w:hAnsiTheme="minorHAnsi" w:cstheme="minorHAnsi"/>
        </w:rPr>
        <w:t>K stand</w:t>
      </w:r>
      <w:r w:rsidR="00134DB8">
        <w:rPr>
          <w:rFonts w:asciiTheme="minorHAnsi" w:hAnsiTheme="minorHAnsi" w:cstheme="minorHAnsi"/>
        </w:rPr>
        <w:t xml:space="preserve"> guide</w:t>
      </w:r>
    </w:p>
    <w:p w14:paraId="19344ED4" w14:textId="7F0384B0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 xml:space="preserve">UK </w:t>
      </w:r>
      <w:r w:rsidR="00134DB8">
        <w:rPr>
          <w:rFonts w:asciiTheme="minorHAnsi" w:hAnsiTheme="minorHAnsi" w:cstheme="minorHAnsi"/>
        </w:rPr>
        <w:t xml:space="preserve">stand </w:t>
      </w:r>
      <w:r w:rsidRPr="009C3124">
        <w:rPr>
          <w:rFonts w:asciiTheme="minorHAnsi" w:hAnsiTheme="minorHAnsi" w:cstheme="minorHAnsi"/>
        </w:rPr>
        <w:t>Wi-Fi</w:t>
      </w:r>
    </w:p>
    <w:p w14:paraId="06C0D9A9" w14:textId="77777777" w:rsidR="000B2DCC" w:rsidRPr="009C3124" w:rsidRDefault="000B2DCC" w:rsidP="00134DB8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Tea, coffee, water and snacks provided throughout the day</w:t>
      </w:r>
    </w:p>
    <w:p w14:paraId="1DC516BA" w14:textId="2D059625" w:rsidR="000B2DCC" w:rsidRPr="004E717A" w:rsidRDefault="000B2DCC" w:rsidP="004A6F6C">
      <w:pPr>
        <w:spacing w:after="0"/>
        <w:rPr>
          <w:rFonts w:cstheme="minorHAnsi"/>
          <w:sz w:val="20"/>
          <w:szCs w:val="20"/>
        </w:rPr>
      </w:pPr>
    </w:p>
    <w:p w14:paraId="2A0D3BCD" w14:textId="048B365E" w:rsidR="000B2DCC" w:rsidRPr="00AC511B" w:rsidRDefault="00AC511B" w:rsidP="008F6F7D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Package 1: </w:t>
      </w:r>
      <w:r w:rsidR="00730999">
        <w:rPr>
          <w:rFonts w:asciiTheme="minorHAnsi" w:hAnsiTheme="minorHAnsi" w:cstheme="minorHAnsi"/>
          <w:sz w:val="28"/>
          <w:szCs w:val="28"/>
          <w:u w:val="single"/>
        </w:rPr>
        <w:t>P</w:t>
      </w:r>
      <w:r w:rsidR="000B2DCC" w:rsidRPr="00AC511B">
        <w:rPr>
          <w:rFonts w:asciiTheme="minorHAnsi" w:hAnsiTheme="minorHAnsi" w:cstheme="minorHAnsi"/>
          <w:sz w:val="28"/>
          <w:szCs w:val="28"/>
          <w:u w:val="single"/>
        </w:rPr>
        <w:t>rivate meeting room on the UK industry stand</w:t>
      </w:r>
    </w:p>
    <w:p w14:paraId="1B0DDD51" w14:textId="77777777" w:rsidR="00AC511B" w:rsidRPr="008F6F7D" w:rsidRDefault="00AC511B" w:rsidP="004A6F6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BBFCBD" w14:textId="744953E7" w:rsidR="000B2DCC" w:rsidRDefault="000B2DCC" w:rsidP="00AC511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Your own meeting room on the U</w:t>
      </w:r>
      <w:r w:rsidR="00AC511B">
        <w:rPr>
          <w:rFonts w:asciiTheme="minorHAnsi" w:hAnsiTheme="minorHAnsi" w:cstheme="minorHAnsi"/>
        </w:rPr>
        <w:t>kie stand i</w:t>
      </w:r>
      <w:r w:rsidRPr="009C3124">
        <w:rPr>
          <w:rFonts w:asciiTheme="minorHAnsi" w:hAnsiTheme="minorHAnsi" w:cstheme="minorHAnsi"/>
        </w:rPr>
        <w:t>n the gamescom business area</w:t>
      </w:r>
    </w:p>
    <w:p w14:paraId="3C24B948" w14:textId="7118E325" w:rsidR="00AC511B" w:rsidRPr="009C3124" w:rsidRDefault="00AC511B" w:rsidP="00AC511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Choose your own meeting room size – starting from 2m x 3m</w:t>
      </w:r>
    </w:p>
    <w:p w14:paraId="3EDBD3A0" w14:textId="6276E8A3" w:rsidR="000B2DCC" w:rsidRPr="009C3124" w:rsidRDefault="000B2DCC" w:rsidP="00AC511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Includes 4 chairs, 1 table, lockable door, power supply and company name on door</w:t>
      </w:r>
    </w:p>
    <w:p w14:paraId="1252695C" w14:textId="4FDA8864" w:rsidR="000B2DCC" w:rsidRDefault="000B2DCC" w:rsidP="00AC511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Includes</w:t>
      </w:r>
      <w:r w:rsidR="00AC511B">
        <w:rPr>
          <w:rFonts w:asciiTheme="minorHAnsi" w:hAnsiTheme="minorHAnsi" w:cstheme="minorHAnsi"/>
        </w:rPr>
        <w:t xml:space="preserve"> </w:t>
      </w:r>
      <w:r w:rsidRPr="009C3124">
        <w:rPr>
          <w:rFonts w:asciiTheme="minorHAnsi" w:hAnsiTheme="minorHAnsi" w:cstheme="minorHAnsi"/>
        </w:rPr>
        <w:t>4 exhibitor tickets for your staff</w:t>
      </w:r>
    </w:p>
    <w:p w14:paraId="46F5727B" w14:textId="707C3266" w:rsidR="001C7652" w:rsidRDefault="001C7652" w:rsidP="00AC511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x Meet To Match accounts</w:t>
      </w:r>
    </w:p>
    <w:p w14:paraId="7EA0A5CA" w14:textId="1B86214C" w:rsidR="000B2DCC" w:rsidRPr="004E717A" w:rsidRDefault="000B2DCC" w:rsidP="004A6F6C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3255"/>
        <w:gridCol w:w="1701"/>
        <w:gridCol w:w="1702"/>
      </w:tblGrid>
      <w:tr w:rsidR="009C6224" w:rsidRPr="005F4DA6" w14:paraId="6A32F7CC" w14:textId="77777777" w:rsidTr="009C6224">
        <w:trPr>
          <w:trHeight w:val="31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11D3F8" w14:textId="53F93F35" w:rsidR="009C6224" w:rsidRPr="00C47EC9" w:rsidRDefault="009C6224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Meeting 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50BF74" w14:textId="77777777" w:rsidR="009C6224" w:rsidRPr="00C47EC9" w:rsidRDefault="009C6224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Ukie member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09224A" w14:textId="77777777" w:rsidR="009C6224" w:rsidRPr="00C47EC9" w:rsidRDefault="009C6224" w:rsidP="00983DF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Non-member</w:t>
            </w:r>
          </w:p>
        </w:tc>
      </w:tr>
      <w:tr w:rsidR="009C6224" w:rsidRPr="00C8400A" w14:paraId="608F9417" w14:textId="77777777" w:rsidTr="009C6224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068A" w14:textId="6FBEE471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Private room (3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m 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x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m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B633" w14:textId="658804FC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7,500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800E" w14:textId="2AFAE468" w:rsidR="009C6224" w:rsidRPr="00C47EC9" w:rsidRDefault="009C6224" w:rsidP="00983DF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8,500</w:t>
            </w:r>
          </w:p>
        </w:tc>
      </w:tr>
      <w:tr w:rsidR="009C6224" w:rsidRPr="00C8400A" w14:paraId="4F4053FC" w14:textId="77777777" w:rsidTr="009C6224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13D" w14:textId="42ED1BA9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Private room (3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m 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x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3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m</w:t>
            </w: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5E07" w14:textId="5E203412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10,000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FF6B" w14:textId="271F567D" w:rsidR="009C6224" w:rsidRPr="00C47EC9" w:rsidRDefault="009C6224" w:rsidP="00983DF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11,000</w:t>
            </w:r>
          </w:p>
        </w:tc>
      </w:tr>
      <w:tr w:rsidR="009C6224" w:rsidRPr="00C8400A" w14:paraId="4EF46F76" w14:textId="77777777" w:rsidTr="009C6224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BCF" w14:textId="6B3AD167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Other sizes on request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79B1" w14:textId="77777777" w:rsidR="009C6224" w:rsidRPr="00C47EC9" w:rsidRDefault="009C6224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711" w14:textId="77777777" w:rsidR="009C6224" w:rsidRPr="00C47EC9" w:rsidRDefault="009C6224" w:rsidP="00983DF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DC3BEA0" w14:textId="2224153B" w:rsidR="000B2DCC" w:rsidRPr="004E717A" w:rsidRDefault="000B2DCC" w:rsidP="004A6F6C">
      <w:pPr>
        <w:spacing w:after="0"/>
        <w:rPr>
          <w:rFonts w:cstheme="minorHAnsi"/>
          <w:sz w:val="20"/>
          <w:szCs w:val="20"/>
        </w:rPr>
      </w:pPr>
    </w:p>
    <w:p w14:paraId="1D724201" w14:textId="01A3C700" w:rsidR="006911D9" w:rsidRPr="006911D9" w:rsidRDefault="006911D9" w:rsidP="006911D9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6911D9">
        <w:rPr>
          <w:rFonts w:asciiTheme="minorHAnsi" w:hAnsiTheme="minorHAnsi" w:cstheme="minorHAnsi"/>
          <w:sz w:val="28"/>
          <w:szCs w:val="28"/>
          <w:u w:val="single"/>
        </w:rPr>
        <w:t xml:space="preserve">Package 2: </w:t>
      </w:r>
      <w:r w:rsidR="00730999">
        <w:rPr>
          <w:rFonts w:asciiTheme="minorHAnsi" w:hAnsiTheme="minorHAnsi" w:cstheme="minorHAnsi"/>
          <w:sz w:val="28"/>
          <w:szCs w:val="28"/>
          <w:u w:val="single"/>
        </w:rPr>
        <w:t>M</w:t>
      </w:r>
      <w:r w:rsidRPr="006911D9">
        <w:rPr>
          <w:rFonts w:asciiTheme="minorHAnsi" w:hAnsiTheme="minorHAnsi" w:cstheme="minorHAnsi"/>
          <w:sz w:val="28"/>
          <w:szCs w:val="28"/>
          <w:u w:val="single"/>
        </w:rPr>
        <w:t>eeting table</w:t>
      </w:r>
    </w:p>
    <w:p w14:paraId="6B58ED56" w14:textId="77777777" w:rsidR="006911D9" w:rsidRPr="008F6F7D" w:rsidRDefault="006911D9" w:rsidP="006911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5AEFA3" w14:textId="326CC227" w:rsidR="006911D9" w:rsidRPr="009C3124" w:rsidRDefault="006911D9" w:rsidP="006911D9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A dedicated table for your company within the shared open area on the UK industry stand</w:t>
      </w:r>
    </w:p>
    <w:p w14:paraId="12A820CD" w14:textId="05BA7A9F" w:rsidR="006911D9" w:rsidRPr="009C3124" w:rsidRDefault="006911D9" w:rsidP="006911D9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Includes 4 chairs, table</w:t>
      </w:r>
    </w:p>
    <w:p w14:paraId="56FF111E" w14:textId="1666CF81" w:rsidR="006911D9" w:rsidRDefault="006911D9" w:rsidP="006911D9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Includes 2 tickets for your staff</w:t>
      </w:r>
    </w:p>
    <w:p w14:paraId="768C8923" w14:textId="6910A5B7" w:rsidR="001C7652" w:rsidRPr="009C3124" w:rsidRDefault="001C7652" w:rsidP="006911D9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x Meet To Match accounts</w:t>
      </w:r>
    </w:p>
    <w:p w14:paraId="7F59D2C0" w14:textId="5F742764" w:rsidR="000B2DCC" w:rsidRDefault="000B2DCC" w:rsidP="004A6F6C">
      <w:pPr>
        <w:spacing w:after="0"/>
        <w:rPr>
          <w:rFonts w:cstheme="minorHAnsi"/>
          <w:sz w:val="24"/>
          <w:szCs w:val="24"/>
        </w:rPr>
      </w:pP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</w:tblGrid>
      <w:tr w:rsidR="001C7652" w:rsidRPr="00C47EC9" w14:paraId="2AD367DA" w14:textId="77777777" w:rsidTr="00D14F74">
        <w:trPr>
          <w:trHeight w:val="31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25A11FA" w14:textId="31751454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Dedicated 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69D6B42" w14:textId="77777777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Ukie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437DA9C" w14:textId="77777777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Non-member</w:t>
            </w:r>
          </w:p>
        </w:tc>
      </w:tr>
      <w:tr w:rsidR="001C7652" w:rsidRPr="00C47EC9" w14:paraId="0FA207C5" w14:textId="77777777" w:rsidTr="001C7652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8A7" w14:textId="5AC7350B" w:rsidR="001C7652" w:rsidRPr="00C47EC9" w:rsidRDefault="001C7652" w:rsidP="001C7652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Dedicated 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B146" w14:textId="39699D08" w:rsidR="001C7652" w:rsidRPr="00C47EC9" w:rsidRDefault="001C7652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9956" w14:textId="15FCD886" w:rsidR="001C7652" w:rsidRPr="00C47EC9" w:rsidRDefault="001C7652" w:rsidP="00983DF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4,300</w:t>
            </w:r>
          </w:p>
        </w:tc>
      </w:tr>
    </w:tbl>
    <w:p w14:paraId="5E40180C" w14:textId="5BE77A25" w:rsidR="006911D9" w:rsidRPr="004E717A" w:rsidRDefault="006911D9" w:rsidP="004A6F6C">
      <w:pPr>
        <w:spacing w:after="0"/>
        <w:rPr>
          <w:rFonts w:cstheme="minorHAnsi"/>
          <w:sz w:val="20"/>
          <w:szCs w:val="20"/>
        </w:rPr>
      </w:pPr>
    </w:p>
    <w:p w14:paraId="66EA53E7" w14:textId="06C7AC3A" w:rsidR="008F6F7D" w:rsidRPr="008F6F7D" w:rsidRDefault="008F6F7D" w:rsidP="008F6F7D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8F6F7D">
        <w:rPr>
          <w:rFonts w:asciiTheme="minorHAnsi" w:hAnsiTheme="minorHAnsi" w:cstheme="minorHAnsi"/>
          <w:sz w:val="28"/>
          <w:szCs w:val="28"/>
          <w:u w:val="single"/>
        </w:rPr>
        <w:t xml:space="preserve">Package 3: </w:t>
      </w:r>
      <w:r w:rsidR="00730999">
        <w:rPr>
          <w:rFonts w:asciiTheme="minorHAnsi" w:hAnsiTheme="minorHAnsi" w:cstheme="minorHAnsi"/>
          <w:sz w:val="28"/>
          <w:szCs w:val="28"/>
          <w:u w:val="single"/>
        </w:rPr>
        <w:t>D</w:t>
      </w:r>
      <w:r w:rsidRPr="008F6F7D">
        <w:rPr>
          <w:rFonts w:asciiTheme="minorHAnsi" w:hAnsiTheme="minorHAnsi" w:cstheme="minorHAnsi"/>
          <w:sz w:val="28"/>
          <w:szCs w:val="28"/>
          <w:u w:val="single"/>
        </w:rPr>
        <w:t>emonstration station</w:t>
      </w:r>
    </w:p>
    <w:p w14:paraId="366AE61F" w14:textId="77777777" w:rsidR="008F6F7D" w:rsidRPr="008F6F7D" w:rsidRDefault="008F6F7D" w:rsidP="008F6F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A1B8C2" w14:textId="45036EE6" w:rsidR="008F6F7D" w:rsidRPr="009C3124" w:rsidRDefault="008F6F7D" w:rsidP="008F6F7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A demonstration station with power supply, TV</w:t>
      </w:r>
      <w:r>
        <w:rPr>
          <w:rFonts w:asciiTheme="minorHAnsi" w:hAnsiTheme="minorHAnsi" w:cstheme="minorHAnsi"/>
        </w:rPr>
        <w:t xml:space="preserve">, </w:t>
      </w:r>
      <w:r w:rsidRPr="009C3124">
        <w:rPr>
          <w:rFonts w:asciiTheme="minorHAnsi" w:hAnsiTheme="minorHAnsi" w:cstheme="minorHAnsi"/>
        </w:rPr>
        <w:t>internet</w:t>
      </w:r>
      <w:r>
        <w:rPr>
          <w:rFonts w:asciiTheme="minorHAnsi" w:hAnsiTheme="minorHAnsi" w:cstheme="minorHAnsi"/>
        </w:rPr>
        <w:t xml:space="preserve"> and game name card</w:t>
      </w:r>
      <w:r w:rsidR="00333A6E">
        <w:rPr>
          <w:rFonts w:asciiTheme="minorHAnsi" w:hAnsiTheme="minorHAnsi" w:cstheme="minorHAnsi"/>
        </w:rPr>
        <w:t xml:space="preserve">, located on the outside of the UK industry stand to attract passing traffic. You will need to bring </w:t>
      </w:r>
      <w:r w:rsidRPr="009C3124">
        <w:rPr>
          <w:rFonts w:asciiTheme="minorHAnsi" w:hAnsiTheme="minorHAnsi" w:cstheme="minorHAnsi"/>
        </w:rPr>
        <w:t xml:space="preserve">your required console / laptop to showcase your games </w:t>
      </w:r>
    </w:p>
    <w:p w14:paraId="4539BD46" w14:textId="7320FB17" w:rsidR="008F6F7D" w:rsidRDefault="008F6F7D" w:rsidP="008F6F7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9C3124">
        <w:rPr>
          <w:rFonts w:asciiTheme="minorHAnsi" w:hAnsiTheme="minorHAnsi" w:cstheme="minorHAnsi"/>
        </w:rPr>
        <w:t>Includes 2 tickets for your staff</w:t>
      </w:r>
    </w:p>
    <w:p w14:paraId="6C8077A5" w14:textId="0CD49B68" w:rsidR="001C7652" w:rsidRDefault="001C7652" w:rsidP="008F6F7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x Meet To Match accounts</w:t>
      </w:r>
    </w:p>
    <w:p w14:paraId="5A45CBF6" w14:textId="42AE7322" w:rsidR="006911D9" w:rsidRDefault="006911D9" w:rsidP="004A6F6C">
      <w:pPr>
        <w:spacing w:after="0"/>
        <w:rPr>
          <w:rFonts w:cstheme="minorHAnsi"/>
          <w:sz w:val="24"/>
          <w:szCs w:val="24"/>
        </w:rPr>
      </w:pP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</w:tblGrid>
      <w:tr w:rsidR="001C7652" w:rsidRPr="00C47EC9" w14:paraId="0B9C817B" w14:textId="77777777" w:rsidTr="00D14F74">
        <w:trPr>
          <w:trHeight w:val="31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C1BDB1B" w14:textId="1CBBD4BA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Demonstration station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415002A6" w14:textId="77777777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Ukie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9F67CD6" w14:textId="77777777" w:rsidR="001C7652" w:rsidRPr="00C47EC9" w:rsidRDefault="001C7652" w:rsidP="00983DF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Non-member</w:t>
            </w:r>
          </w:p>
        </w:tc>
      </w:tr>
      <w:tr w:rsidR="001C7652" w:rsidRPr="00C47EC9" w14:paraId="75F5B314" w14:textId="77777777" w:rsidTr="001C7652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403F" w14:textId="623D4954" w:rsidR="001C7652" w:rsidRPr="00C47EC9" w:rsidRDefault="001C7652" w:rsidP="001C7652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Demonstration station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7DD7" w14:textId="430E0189" w:rsidR="001C7652" w:rsidRPr="00C47EC9" w:rsidRDefault="001C7652" w:rsidP="00983DFD">
            <w:pPr>
              <w:spacing w:after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A5B9" w14:textId="7425745F" w:rsidR="001C7652" w:rsidRPr="00C47EC9" w:rsidRDefault="001C7652" w:rsidP="00983DF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47EC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4,700</w:t>
            </w:r>
          </w:p>
        </w:tc>
      </w:tr>
    </w:tbl>
    <w:p w14:paraId="3983C63B" w14:textId="0F5887F9" w:rsidR="006911D9" w:rsidRPr="004E717A" w:rsidRDefault="006911D9" w:rsidP="004A6F6C">
      <w:pPr>
        <w:spacing w:after="0"/>
        <w:rPr>
          <w:rFonts w:cstheme="minorHAnsi"/>
          <w:sz w:val="20"/>
          <w:szCs w:val="20"/>
        </w:rPr>
      </w:pPr>
    </w:p>
    <w:p w14:paraId="147A93CE" w14:textId="77777777" w:rsidR="00333A6E" w:rsidRPr="001F2DF1" w:rsidRDefault="00333A6E" w:rsidP="00333A6E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1F2DF1">
        <w:rPr>
          <w:rFonts w:cstheme="minorHAnsi"/>
          <w:color w:val="000000" w:themeColor="text1"/>
          <w:sz w:val="32"/>
          <w:szCs w:val="32"/>
        </w:rPr>
        <w:t xml:space="preserve">For any questions, please contact </w:t>
      </w:r>
      <w:hyperlink r:id="rId10" w:history="1">
        <w:r w:rsidRPr="001F2DF1">
          <w:rPr>
            <w:rStyle w:val="Hyperlink"/>
            <w:rFonts w:cstheme="minorHAnsi"/>
            <w:sz w:val="32"/>
            <w:szCs w:val="32"/>
          </w:rPr>
          <w:t>sam@ukie.org.uk</w:t>
        </w:r>
      </w:hyperlink>
      <w:r w:rsidRPr="001F2DF1">
        <w:rPr>
          <w:rFonts w:cstheme="minorHAnsi"/>
          <w:color w:val="000000" w:themeColor="text1"/>
          <w:sz w:val="32"/>
          <w:szCs w:val="32"/>
        </w:rPr>
        <w:t xml:space="preserve"> / 07702 735050</w:t>
      </w:r>
    </w:p>
    <w:p w14:paraId="79FEB94B" w14:textId="70CCA93E" w:rsidR="005C30AD" w:rsidRDefault="005C30AD" w:rsidP="005C30AD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8F6F7D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Package </w:t>
      </w:r>
      <w:r>
        <w:rPr>
          <w:rFonts w:asciiTheme="minorHAnsi" w:hAnsiTheme="minorHAnsi" w:cstheme="minorHAnsi"/>
          <w:sz w:val="28"/>
          <w:szCs w:val="28"/>
          <w:u w:val="single"/>
        </w:rPr>
        <w:t>4</w:t>
      </w:r>
      <w:r w:rsidRPr="008F6F7D">
        <w:rPr>
          <w:rFonts w:asciiTheme="minorHAnsi" w:hAnsiTheme="minorHAnsi" w:cstheme="minorHAnsi"/>
          <w:sz w:val="28"/>
          <w:szCs w:val="28"/>
          <w:u w:val="single"/>
        </w:rPr>
        <w:t>: A</w:t>
      </w:r>
      <w:r>
        <w:rPr>
          <w:rFonts w:asciiTheme="minorHAnsi" w:hAnsiTheme="minorHAnsi" w:cstheme="minorHAnsi"/>
          <w:sz w:val="28"/>
          <w:szCs w:val="28"/>
          <w:u w:val="single"/>
        </w:rPr>
        <w:t>dditional sponsorship opportunities</w:t>
      </w:r>
    </w:p>
    <w:p w14:paraId="7685A755" w14:textId="007152CE" w:rsidR="005C30AD" w:rsidRDefault="005C30AD" w:rsidP="005C30A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14CB4E" w14:textId="6F9EE9DC" w:rsidR="00730999" w:rsidRDefault="005C30AD" w:rsidP="005C30AD">
      <w:pPr>
        <w:pStyle w:val="Default"/>
        <w:rPr>
          <w:rFonts w:asciiTheme="minorHAnsi" w:hAnsiTheme="minorHAnsi" w:cstheme="minorHAnsi"/>
        </w:rPr>
      </w:pPr>
      <w:r w:rsidRPr="005C30AD">
        <w:rPr>
          <w:rFonts w:asciiTheme="minorHAnsi" w:hAnsiTheme="minorHAnsi" w:cstheme="minorHAnsi"/>
        </w:rPr>
        <w:t>The Ukie stand is a great place to promote your brand</w:t>
      </w:r>
      <w:r>
        <w:rPr>
          <w:rFonts w:asciiTheme="minorHAnsi" w:hAnsiTheme="minorHAnsi" w:cstheme="minorHAnsi"/>
        </w:rPr>
        <w:t xml:space="preserve"> </w:t>
      </w:r>
      <w:r w:rsidR="00DC7094">
        <w:rPr>
          <w:rFonts w:asciiTheme="minorHAnsi" w:hAnsiTheme="minorHAnsi" w:cstheme="minorHAnsi"/>
        </w:rPr>
        <w:t xml:space="preserve">and raise your profile </w:t>
      </w:r>
      <w:r>
        <w:rPr>
          <w:rFonts w:asciiTheme="minorHAnsi" w:hAnsiTheme="minorHAnsi" w:cstheme="minorHAnsi"/>
        </w:rPr>
        <w:t xml:space="preserve">to visitors </w:t>
      </w:r>
      <w:r w:rsidR="00DC7094">
        <w:rPr>
          <w:rFonts w:asciiTheme="minorHAnsi" w:hAnsiTheme="minorHAnsi" w:cstheme="minorHAnsi"/>
        </w:rPr>
        <w:t xml:space="preserve">and your fellow exhibitors. </w:t>
      </w:r>
      <w:r w:rsidR="00730999">
        <w:rPr>
          <w:rFonts w:asciiTheme="minorHAnsi" w:hAnsiTheme="minorHAnsi" w:cstheme="minorHAnsi"/>
        </w:rPr>
        <w:t xml:space="preserve">Ukie offers a range of additional items and </w:t>
      </w:r>
      <w:r w:rsidR="00231FDF">
        <w:rPr>
          <w:rFonts w:asciiTheme="minorHAnsi" w:hAnsiTheme="minorHAnsi" w:cstheme="minorHAnsi"/>
        </w:rPr>
        <w:t>sponsorship opportunities</w:t>
      </w:r>
      <w:r w:rsidR="00730999">
        <w:rPr>
          <w:rFonts w:asciiTheme="minorHAnsi" w:hAnsiTheme="minorHAnsi" w:cstheme="minorHAnsi"/>
        </w:rPr>
        <w:t xml:space="preserve"> to help raise your brand.</w:t>
      </w:r>
    </w:p>
    <w:p w14:paraId="6AFB2C40" w14:textId="39E97A31" w:rsidR="00730999" w:rsidRDefault="00231FDF" w:rsidP="005C30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any ideas</w:t>
      </w:r>
      <w:r w:rsidR="00730999">
        <w:rPr>
          <w:rFonts w:asciiTheme="minorHAnsi" w:hAnsiTheme="minorHAnsi" w:cstheme="minorHAnsi"/>
        </w:rPr>
        <w:t xml:space="preserve"> or items you</w:t>
      </w:r>
      <w:r w:rsidR="00DE5313">
        <w:rPr>
          <w:rFonts w:asciiTheme="minorHAnsi" w:hAnsiTheme="minorHAnsi" w:cstheme="minorHAnsi"/>
        </w:rPr>
        <w:t xml:space="preserve"> would </w:t>
      </w:r>
      <w:r w:rsidR="00730999">
        <w:rPr>
          <w:rFonts w:asciiTheme="minorHAnsi" w:hAnsiTheme="minorHAnsi" w:cstheme="minorHAnsi"/>
        </w:rPr>
        <w:t xml:space="preserve">like to provide or sponsor </w:t>
      </w:r>
      <w:r>
        <w:rPr>
          <w:rFonts w:asciiTheme="minorHAnsi" w:hAnsiTheme="minorHAnsi" w:cstheme="minorHAnsi"/>
        </w:rPr>
        <w:t>please let me know</w:t>
      </w:r>
      <w:r w:rsidR="00730999">
        <w:rPr>
          <w:rFonts w:asciiTheme="minorHAnsi" w:hAnsiTheme="minorHAnsi" w:cstheme="minorHAnsi"/>
        </w:rPr>
        <w:t>.</w:t>
      </w:r>
    </w:p>
    <w:p w14:paraId="0CC279AC" w14:textId="77777777" w:rsidR="00730999" w:rsidRDefault="00730999" w:rsidP="005C30AD">
      <w:pPr>
        <w:pStyle w:val="Default"/>
        <w:rPr>
          <w:rFonts w:asciiTheme="minorHAnsi" w:hAnsiTheme="minorHAnsi" w:cstheme="minorHAnsi"/>
        </w:rPr>
      </w:pPr>
    </w:p>
    <w:p w14:paraId="47F5D9F8" w14:textId="0A09F532" w:rsidR="00B6205A" w:rsidRDefault="00B6205A" w:rsidP="005C30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sponsorship items are ethically sourced and manufactured using recycled materials.</w:t>
      </w:r>
    </w:p>
    <w:p w14:paraId="1A681451" w14:textId="41C97E60" w:rsidR="000B2DCC" w:rsidRPr="005C30AD" w:rsidRDefault="000B2DCC" w:rsidP="004A6F6C">
      <w:pPr>
        <w:spacing w:after="0"/>
        <w:rPr>
          <w:rFonts w:cstheme="minorHAnsi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246"/>
        <w:gridCol w:w="1179"/>
        <w:gridCol w:w="1059"/>
      </w:tblGrid>
      <w:tr w:rsidR="001E1052" w:rsidRPr="00DC7094" w14:paraId="57047AB5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center"/>
          </w:tcPr>
          <w:p w14:paraId="4221DC9F" w14:textId="43B6E150" w:rsidR="00730999" w:rsidRPr="00DC7094" w:rsidRDefault="00730999" w:rsidP="00F3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5246" w:type="dxa"/>
            <w:shd w:val="clear" w:color="auto" w:fill="auto"/>
            <w:noWrap/>
            <w:vAlign w:val="center"/>
          </w:tcPr>
          <w:p w14:paraId="28198D64" w14:textId="2222A75E" w:rsidR="00730999" w:rsidRPr="00DC7094" w:rsidRDefault="00730999" w:rsidP="00F3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179" w:type="dxa"/>
          </w:tcPr>
          <w:p w14:paraId="7751EFB2" w14:textId="16E2843F" w:rsidR="00730999" w:rsidRPr="00DC7094" w:rsidRDefault="00730999" w:rsidP="00F3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No. available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D656C9D" w14:textId="7387D09D" w:rsidR="00730999" w:rsidRPr="00DC7094" w:rsidRDefault="00296195" w:rsidP="00F3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 cost</w:t>
            </w:r>
          </w:p>
        </w:tc>
      </w:tr>
      <w:tr w:rsidR="00F530EC" w:rsidRPr="00DC7094" w14:paraId="4E32E48B" w14:textId="77777777" w:rsidTr="00CD43CD">
        <w:trPr>
          <w:trHeight w:val="2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268DDD7" w14:textId="0A00D662" w:rsidR="00F362A3" w:rsidRPr="004F61E9" w:rsidRDefault="00F362A3" w:rsidP="00E8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 w:eastAsia="en-GB"/>
              </w:rPr>
            </w:pPr>
            <w:r w:rsidRPr="004F61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 w:eastAsia="en-GB"/>
              </w:rPr>
              <w:t>Advert in UK stand</w:t>
            </w:r>
            <w:r w:rsidR="00DE5313" w:rsidRPr="004F61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 w:eastAsia="en-GB"/>
              </w:rPr>
              <w:t xml:space="preserve"> guide</w:t>
            </w:r>
          </w:p>
        </w:tc>
        <w:tc>
          <w:tcPr>
            <w:tcW w:w="5246" w:type="dxa"/>
            <w:shd w:val="clear" w:color="auto" w:fill="auto"/>
            <w:noWrap/>
            <w:vAlign w:val="center"/>
          </w:tcPr>
          <w:p w14:paraId="0C13357C" w14:textId="25F37E1B" w:rsidR="00F362A3" w:rsidRPr="00DC7094" w:rsidRDefault="00F362A3" w:rsidP="00E8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 full</w:t>
            </w:r>
            <w:r w:rsidR="00DE53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page advert in the UK stand newspaper (A4)</w:t>
            </w:r>
          </w:p>
        </w:tc>
        <w:tc>
          <w:tcPr>
            <w:tcW w:w="1179" w:type="dxa"/>
          </w:tcPr>
          <w:p w14:paraId="2A10DDEC" w14:textId="6B4DBAD2" w:rsidR="00F362A3" w:rsidRPr="00DC7094" w:rsidRDefault="00F362A3" w:rsidP="00E8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="00E861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7F78840" w14:textId="2457EAD0" w:rsidR="00F362A3" w:rsidRPr="00DC7094" w:rsidRDefault="00F362A3" w:rsidP="00E8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£300</w:t>
            </w:r>
          </w:p>
        </w:tc>
      </w:tr>
      <w:tr w:rsidR="00F530EC" w:rsidRPr="00DC7094" w14:paraId="45894D21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center"/>
          </w:tcPr>
          <w:p w14:paraId="7812B6DA" w14:textId="5B671DC6" w:rsidR="00F362A3" w:rsidRPr="00DC7094" w:rsidRDefault="00CD43CD" w:rsidP="00E8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 guide wraparound</w:t>
            </w:r>
          </w:p>
        </w:tc>
        <w:tc>
          <w:tcPr>
            <w:tcW w:w="5246" w:type="dxa"/>
            <w:shd w:val="clear" w:color="auto" w:fill="auto"/>
            <w:noWrap/>
            <w:vAlign w:val="center"/>
          </w:tcPr>
          <w:p w14:paraId="00FDD205" w14:textId="68D9DD6C" w:rsidR="00F362A3" w:rsidRPr="00DC7094" w:rsidRDefault="00CD43CD" w:rsidP="00E8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page full colour wraparound to stand guide</w:t>
            </w:r>
          </w:p>
        </w:tc>
        <w:tc>
          <w:tcPr>
            <w:tcW w:w="1179" w:type="dxa"/>
          </w:tcPr>
          <w:p w14:paraId="09E948B0" w14:textId="091054B3" w:rsidR="00F362A3" w:rsidRPr="00DC7094" w:rsidRDefault="00CD43CD" w:rsidP="00E8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46EB102" w14:textId="6CCFC181" w:rsidR="00F362A3" w:rsidRPr="00DC7094" w:rsidRDefault="00CD43CD" w:rsidP="00E8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£1,200</w:t>
            </w:r>
          </w:p>
        </w:tc>
      </w:tr>
      <w:tr w:rsidR="00CD43CD" w:rsidRPr="00DC7094" w14:paraId="1C351B4D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center"/>
          </w:tcPr>
          <w:p w14:paraId="277D7D84" w14:textId="2BD5A40B" w:rsidR="00CD43CD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Printing on a wall panel</w:t>
            </w:r>
          </w:p>
        </w:tc>
        <w:tc>
          <w:tcPr>
            <w:tcW w:w="5246" w:type="dxa"/>
            <w:shd w:val="clear" w:color="auto" w:fill="auto"/>
            <w:noWrap/>
            <w:vAlign w:val="center"/>
          </w:tcPr>
          <w:p w14:paraId="1444EDDF" w14:textId="3E03042D" w:rsidR="00CD43CD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 wall panel/door featuring your design (per panel)</w:t>
            </w:r>
          </w:p>
        </w:tc>
        <w:tc>
          <w:tcPr>
            <w:tcW w:w="1179" w:type="dxa"/>
          </w:tcPr>
          <w:p w14:paraId="33665157" w14:textId="14C40572" w:rsidR="00CD43CD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74B3B76" w14:textId="3F11AAC0" w:rsidR="00CD43CD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£400</w:t>
            </w:r>
          </w:p>
        </w:tc>
      </w:tr>
      <w:tr w:rsidR="00CD43CD" w:rsidRPr="00DC7094" w14:paraId="1350B37A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236865A" w14:textId="0BDEA116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Expo passes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70CD05E1" w14:textId="737EFE07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Additional expo passes</w:t>
            </w:r>
          </w:p>
        </w:tc>
        <w:tc>
          <w:tcPr>
            <w:tcW w:w="1179" w:type="dxa"/>
          </w:tcPr>
          <w:p w14:paraId="3DBB8B83" w14:textId="729C2A9A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4678B1E" w14:textId="3AE897F7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£100</w:t>
            </w:r>
          </w:p>
        </w:tc>
      </w:tr>
      <w:tr w:rsidR="00CD43CD" w:rsidRPr="00DC7094" w14:paraId="30B72648" w14:textId="77777777" w:rsidTr="00CD43CD">
        <w:trPr>
          <w:trHeight w:val="264"/>
        </w:trPr>
        <w:tc>
          <w:tcPr>
            <w:tcW w:w="2972" w:type="dxa"/>
            <w:shd w:val="clear" w:color="auto" w:fill="FFFFFF" w:themeFill="background1"/>
            <w:noWrap/>
            <w:vAlign w:val="bottom"/>
          </w:tcPr>
          <w:p w14:paraId="0182190C" w14:textId="78C1150D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Coffee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&amp; branded 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coffee cups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7707914F" w14:textId="261ABF3B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Sponsor of coffee and multiple use branded cups for every exhibitor and guests</w:t>
            </w:r>
          </w:p>
        </w:tc>
        <w:tc>
          <w:tcPr>
            <w:tcW w:w="1179" w:type="dxa"/>
          </w:tcPr>
          <w:p w14:paraId="785E8D7E" w14:textId="1D5ABC40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E6701A6" w14:textId="71B8FA50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5,500</w:t>
            </w:r>
          </w:p>
        </w:tc>
      </w:tr>
      <w:tr w:rsidR="00CD43CD" w:rsidRPr="00DC7094" w14:paraId="63901964" w14:textId="77777777" w:rsidTr="00CD43CD">
        <w:trPr>
          <w:trHeight w:val="264"/>
        </w:trPr>
        <w:tc>
          <w:tcPr>
            <w:tcW w:w="2972" w:type="dxa"/>
            <w:shd w:val="clear" w:color="auto" w:fill="FFFFFF" w:themeFill="background1"/>
            <w:noWrap/>
            <w:vAlign w:val="bottom"/>
          </w:tcPr>
          <w:p w14:paraId="7F98EE44" w14:textId="3765B94A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Breakfast pastries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&amp;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fruit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28F99620" w14:textId="4EDD8962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Daily breakfast for the stand (3 days)</w:t>
            </w:r>
          </w:p>
        </w:tc>
        <w:tc>
          <w:tcPr>
            <w:tcW w:w="1179" w:type="dxa"/>
          </w:tcPr>
          <w:p w14:paraId="784D236E" w14:textId="7A5E9FE7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A010100" w14:textId="38B6452C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£2,750</w:t>
            </w:r>
          </w:p>
        </w:tc>
      </w:tr>
      <w:tr w:rsidR="00CD43CD" w:rsidRPr="00DC7094" w14:paraId="3096F536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2A2AFA9B" w14:textId="53563642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Lunch sponsor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4DDCC7A7" w14:textId="34B78CDA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Sponsor the daily lunch (3 days)</w:t>
            </w:r>
          </w:p>
        </w:tc>
        <w:tc>
          <w:tcPr>
            <w:tcW w:w="1179" w:type="dxa"/>
          </w:tcPr>
          <w:p w14:paraId="55E12EBC" w14:textId="15EAA3C1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9E4261D" w14:textId="55B82BD6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£3,000</w:t>
            </w:r>
          </w:p>
        </w:tc>
      </w:tr>
      <w:tr w:rsidR="00CD43CD" w:rsidRPr="00DC7094" w14:paraId="6D24E32A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2A49E7D1" w14:textId="55199E27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ice cream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704F168A" w14:textId="52D51D8D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logo on the daily ice-cream delivery</w:t>
            </w:r>
          </w:p>
        </w:tc>
        <w:tc>
          <w:tcPr>
            <w:tcW w:w="1179" w:type="dxa"/>
          </w:tcPr>
          <w:p w14:paraId="11C2584F" w14:textId="54DB8CD4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5208F44" w14:textId="027827BB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CD43CD" w:rsidRPr="00DC7094" w14:paraId="5BCEEC12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3B2BBCB1" w14:textId="4B3DE4D9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Sweet sponsors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17F2A4A6" w14:textId="2C23B781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Branding on the stand sweet shop</w:t>
            </w:r>
          </w:p>
        </w:tc>
        <w:tc>
          <w:tcPr>
            <w:tcW w:w="1179" w:type="dxa"/>
          </w:tcPr>
          <w:p w14:paraId="2C22A8DB" w14:textId="71438F06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2A33FAF" w14:textId="08DA2914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CD43CD" w:rsidRPr="00DC7094" w14:paraId="38FC0851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2C436407" w14:textId="4D34DDCE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drinks coasters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30613331" w14:textId="199F1AA8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branding on the reusable stand coasters</w:t>
            </w:r>
          </w:p>
        </w:tc>
        <w:tc>
          <w:tcPr>
            <w:tcW w:w="1179" w:type="dxa"/>
          </w:tcPr>
          <w:p w14:paraId="5772C04E" w14:textId="18C6938C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BF59FB1" w14:textId="346691D3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2,500</w:t>
            </w:r>
          </w:p>
        </w:tc>
      </w:tr>
      <w:tr w:rsidR="00CD43CD" w:rsidRPr="00DC7094" w14:paraId="29E34D24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37D7DC0D" w14:textId="76A8F60A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C76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water bottles &amp; watercoolers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6F21A348" w14:textId="1133B685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water bottles and signage at the coolers</w:t>
            </w:r>
          </w:p>
        </w:tc>
        <w:tc>
          <w:tcPr>
            <w:tcW w:w="1179" w:type="dxa"/>
          </w:tcPr>
          <w:p w14:paraId="3735DED3" w14:textId="15170F92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881E2B6" w14:textId="106D8A92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CD43CD" w:rsidRPr="00DC7094" w14:paraId="146BE163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131CA6" w14:textId="77777777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lanyards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483EB31E" w14:textId="6D637FE8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Company logo on the lanyards used by exhibitors</w:t>
            </w:r>
          </w:p>
        </w:tc>
        <w:tc>
          <w:tcPr>
            <w:tcW w:w="1179" w:type="dxa"/>
          </w:tcPr>
          <w:p w14:paraId="521DD268" w14:textId="1D2ED667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86A6330" w14:textId="0CFA9B54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£2,000</w:t>
            </w:r>
          </w:p>
        </w:tc>
      </w:tr>
      <w:tr w:rsidR="00CD43CD" w:rsidRPr="00DC7094" w14:paraId="77FB68AC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09B2483E" w14:textId="6757A859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pencils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178A2B9F" w14:textId="602DB2B4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Recycled pencils with your message</w:t>
            </w:r>
          </w:p>
        </w:tc>
        <w:tc>
          <w:tcPr>
            <w:tcW w:w="1179" w:type="dxa"/>
          </w:tcPr>
          <w:p w14:paraId="56CBCCED" w14:textId="0F6B5E48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AB835F9" w14:textId="0EB86A49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1,500</w:t>
            </w:r>
          </w:p>
        </w:tc>
      </w:tr>
      <w:tr w:rsidR="00CD43CD" w:rsidRPr="00DC7094" w14:paraId="728B8AB9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02EB78D0" w14:textId="280EFD51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Sanitiser sponsor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1E866D73" w14:textId="6218D9C0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sanitiser station</w:t>
            </w:r>
          </w:p>
        </w:tc>
        <w:tc>
          <w:tcPr>
            <w:tcW w:w="1179" w:type="dxa"/>
          </w:tcPr>
          <w:p w14:paraId="7B3246B5" w14:textId="6E6685F8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6219CDD" w14:textId="53D223BF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£2,000</w:t>
            </w:r>
          </w:p>
        </w:tc>
      </w:tr>
      <w:tr w:rsidR="00CD43CD" w:rsidRPr="00DC7094" w14:paraId="647469F7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602B4838" w14:textId="4BD5E9C1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Face mask sponsor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777E80A1" w14:textId="70EE677C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Branded face masks</w:t>
            </w:r>
          </w:p>
        </w:tc>
        <w:tc>
          <w:tcPr>
            <w:tcW w:w="1179" w:type="dxa"/>
          </w:tcPr>
          <w:p w14:paraId="4B199D18" w14:textId="4667D69C" w:rsidR="00CD43CD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0AC7E42" w14:textId="3FB23D30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£2,500</w:t>
            </w:r>
          </w:p>
        </w:tc>
      </w:tr>
      <w:tr w:rsidR="00CD43CD" w:rsidRPr="00DC7094" w14:paraId="0EAA447F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E55BD23" w14:textId="77777777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Investment dinner sponsor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6A45D123" w14:textId="74139F6B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Sponsor and attend an international trade dinner with overseas investors (30 guests)</w:t>
            </w:r>
          </w:p>
        </w:tc>
        <w:tc>
          <w:tcPr>
            <w:tcW w:w="1179" w:type="dxa"/>
          </w:tcPr>
          <w:p w14:paraId="7E243194" w14:textId="5DB0F1D1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3751B70" w14:textId="67433B55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£4,000</w:t>
            </w:r>
          </w:p>
        </w:tc>
      </w:tr>
      <w:tr w:rsidR="00CD43CD" w:rsidRPr="00DC7094" w14:paraId="39EEB226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35128771" w14:textId="1CEEDC8C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C7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UK 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ame of the Show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22E2C295" w14:textId="0990F9FB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Sponsor the award for the best UK game on show</w:t>
            </w:r>
          </w:p>
        </w:tc>
        <w:tc>
          <w:tcPr>
            <w:tcW w:w="1179" w:type="dxa"/>
          </w:tcPr>
          <w:p w14:paraId="0266E099" w14:textId="379E7550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04FA15F" w14:textId="33E23C5F" w:rsidR="00CD43CD" w:rsidRPr="00DC7094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£3,000</w:t>
            </w:r>
          </w:p>
        </w:tc>
      </w:tr>
      <w:tr w:rsidR="00CD43CD" w:rsidRPr="00DC7094" w14:paraId="5C6E6C58" w14:textId="77777777" w:rsidTr="00CD43CD">
        <w:trPr>
          <w:trHeight w:val="264"/>
        </w:trPr>
        <w:tc>
          <w:tcPr>
            <w:tcW w:w="2972" w:type="dxa"/>
            <w:shd w:val="clear" w:color="auto" w:fill="auto"/>
            <w:noWrap/>
            <w:vAlign w:val="bottom"/>
          </w:tcPr>
          <w:p w14:paraId="4AD9481F" w14:textId="6EDAEDB5" w:rsidR="00CD43CD" w:rsidRPr="00DC7094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UK stand drinks</w:t>
            </w:r>
          </w:p>
        </w:tc>
        <w:tc>
          <w:tcPr>
            <w:tcW w:w="5246" w:type="dxa"/>
            <w:shd w:val="clear" w:color="auto" w:fill="auto"/>
            <w:noWrap/>
            <w:vAlign w:val="bottom"/>
          </w:tcPr>
          <w:p w14:paraId="0CB0A60E" w14:textId="1B7480D0" w:rsidR="00CD43CD" w:rsidRDefault="00CD43CD" w:rsidP="00CD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Sponsor the end of day drinks on the stand (1 day)</w:t>
            </w:r>
          </w:p>
        </w:tc>
        <w:tc>
          <w:tcPr>
            <w:tcW w:w="1179" w:type="dxa"/>
          </w:tcPr>
          <w:p w14:paraId="6FDF23ED" w14:textId="1B986C30" w:rsidR="00CD43CD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E7227D1" w14:textId="0652E7E5" w:rsidR="00CD43CD" w:rsidRDefault="00CD43CD" w:rsidP="00CD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£1,500</w:t>
            </w:r>
          </w:p>
        </w:tc>
      </w:tr>
    </w:tbl>
    <w:p w14:paraId="6ED71E88" w14:textId="044A795E" w:rsidR="000B2DCC" w:rsidRPr="009C3124" w:rsidRDefault="000B2DCC" w:rsidP="004A6F6C">
      <w:pPr>
        <w:spacing w:after="0"/>
        <w:rPr>
          <w:rFonts w:cstheme="minorHAnsi"/>
          <w:sz w:val="24"/>
          <w:szCs w:val="24"/>
        </w:rPr>
      </w:pPr>
    </w:p>
    <w:p w14:paraId="06488EB2" w14:textId="2FE24EE6" w:rsidR="000B2DCC" w:rsidRPr="009C3124" w:rsidRDefault="000B2DCC" w:rsidP="004A6F6C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4677DFD" w14:textId="4FE741BE" w:rsidR="000B2DCC" w:rsidRPr="009C3124" w:rsidRDefault="000B2DCC" w:rsidP="004A6F6C">
      <w:pPr>
        <w:spacing w:after="0"/>
        <w:rPr>
          <w:rFonts w:cstheme="minorHAnsi"/>
          <w:sz w:val="24"/>
          <w:szCs w:val="24"/>
        </w:rPr>
      </w:pPr>
    </w:p>
    <w:p w14:paraId="7A770A4A" w14:textId="62F4062B" w:rsidR="000B2DCC" w:rsidRPr="009C3124" w:rsidRDefault="000B2DCC" w:rsidP="004A6F6C">
      <w:pPr>
        <w:spacing w:after="0"/>
        <w:rPr>
          <w:rFonts w:cstheme="minorHAnsi"/>
          <w:sz w:val="24"/>
          <w:szCs w:val="24"/>
        </w:rPr>
      </w:pPr>
    </w:p>
    <w:p w14:paraId="2E49A2D8" w14:textId="597233FE" w:rsidR="00C223AA" w:rsidRDefault="00E87DF7" w:rsidP="00C223AA">
      <w:pPr>
        <w:pStyle w:val="NormalWeb"/>
      </w:pPr>
      <w:r w:rsidRPr="009C3124">
        <w:rPr>
          <w:rFonts w:cstheme="minorHAnsi"/>
        </w:rPr>
        <w:t xml:space="preserve"> </w:t>
      </w:r>
    </w:p>
    <w:sectPr w:rsidR="00C223AA" w:rsidSect="002B6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BD1"/>
    <w:multiLevelType w:val="hybridMultilevel"/>
    <w:tmpl w:val="868E7D42"/>
    <w:lvl w:ilvl="0" w:tplc="8EB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ED4"/>
    <w:multiLevelType w:val="hybridMultilevel"/>
    <w:tmpl w:val="DC52B686"/>
    <w:lvl w:ilvl="0" w:tplc="8EB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8B4"/>
    <w:multiLevelType w:val="hybridMultilevel"/>
    <w:tmpl w:val="01126F02"/>
    <w:lvl w:ilvl="0" w:tplc="8EB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E1E0A"/>
    <w:multiLevelType w:val="hybridMultilevel"/>
    <w:tmpl w:val="F8162EFE"/>
    <w:lvl w:ilvl="0" w:tplc="8EB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D0914"/>
    <w:multiLevelType w:val="hybridMultilevel"/>
    <w:tmpl w:val="D8408DCA"/>
    <w:lvl w:ilvl="0" w:tplc="8EB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699">
    <w:abstractNumId w:val="3"/>
  </w:num>
  <w:num w:numId="2" w16cid:durableId="1795521183">
    <w:abstractNumId w:val="4"/>
  </w:num>
  <w:num w:numId="3" w16cid:durableId="37165801">
    <w:abstractNumId w:val="1"/>
  </w:num>
  <w:num w:numId="4" w16cid:durableId="28653612">
    <w:abstractNumId w:val="2"/>
  </w:num>
  <w:num w:numId="5" w16cid:durableId="32297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CC"/>
    <w:rsid w:val="000B2DCC"/>
    <w:rsid w:val="00130CAB"/>
    <w:rsid w:val="00134DB8"/>
    <w:rsid w:val="001C7652"/>
    <w:rsid w:val="001D68B0"/>
    <w:rsid w:val="001E1052"/>
    <w:rsid w:val="001F2DF1"/>
    <w:rsid w:val="00231FDF"/>
    <w:rsid w:val="00235CF6"/>
    <w:rsid w:val="00274CDD"/>
    <w:rsid w:val="00296195"/>
    <w:rsid w:val="002B673F"/>
    <w:rsid w:val="0030544E"/>
    <w:rsid w:val="00333A6E"/>
    <w:rsid w:val="00362325"/>
    <w:rsid w:val="00382755"/>
    <w:rsid w:val="003C327F"/>
    <w:rsid w:val="00490A5D"/>
    <w:rsid w:val="00492C70"/>
    <w:rsid w:val="004A6F6C"/>
    <w:rsid w:val="004E717A"/>
    <w:rsid w:val="004F61E9"/>
    <w:rsid w:val="0056719A"/>
    <w:rsid w:val="00584185"/>
    <w:rsid w:val="005C30AD"/>
    <w:rsid w:val="006838D3"/>
    <w:rsid w:val="006911D9"/>
    <w:rsid w:val="00724172"/>
    <w:rsid w:val="00730999"/>
    <w:rsid w:val="007E2804"/>
    <w:rsid w:val="008A4344"/>
    <w:rsid w:val="008D4D21"/>
    <w:rsid w:val="008F2E9B"/>
    <w:rsid w:val="008F6F7D"/>
    <w:rsid w:val="00905602"/>
    <w:rsid w:val="00920FDC"/>
    <w:rsid w:val="009C3124"/>
    <w:rsid w:val="009C6224"/>
    <w:rsid w:val="00A43A99"/>
    <w:rsid w:val="00AC511B"/>
    <w:rsid w:val="00B6205A"/>
    <w:rsid w:val="00BF7470"/>
    <w:rsid w:val="00C223AA"/>
    <w:rsid w:val="00C4146A"/>
    <w:rsid w:val="00C47EC9"/>
    <w:rsid w:val="00C50DC2"/>
    <w:rsid w:val="00CA23E6"/>
    <w:rsid w:val="00CD43CD"/>
    <w:rsid w:val="00CE0669"/>
    <w:rsid w:val="00D14F74"/>
    <w:rsid w:val="00D4387C"/>
    <w:rsid w:val="00DC5695"/>
    <w:rsid w:val="00DC7094"/>
    <w:rsid w:val="00DE5313"/>
    <w:rsid w:val="00DF3B94"/>
    <w:rsid w:val="00E8615C"/>
    <w:rsid w:val="00E87DF7"/>
    <w:rsid w:val="00F35DED"/>
    <w:rsid w:val="00F362A3"/>
    <w:rsid w:val="00F530EC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C20C"/>
  <w15:chartTrackingRefBased/>
  <w15:docId w15:val="{BE8B82D8-E643-441E-AF6D-1D45D6A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32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uki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frmz.com/VFo6jOLk5HoXlAKCz8f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m@uki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frmz.com/VFo6jOLk5HoXlAKCz8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Collins</dc:creator>
  <cp:keywords/>
  <dc:description/>
  <cp:lastModifiedBy>Sam Collins</cp:lastModifiedBy>
  <cp:revision>2</cp:revision>
  <cp:lastPrinted>2023-03-30T11:46:00Z</cp:lastPrinted>
  <dcterms:created xsi:type="dcterms:W3CDTF">2024-04-05T15:24:00Z</dcterms:created>
  <dcterms:modified xsi:type="dcterms:W3CDTF">2024-04-05T15:24:00Z</dcterms:modified>
</cp:coreProperties>
</file>